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29885C">
      <w:pPr>
        <w:pStyle w:val="2"/>
        <w:bidi w:val="0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意志力</w:t>
      </w:r>
    </w:p>
    <w:p w14:paraId="5B66F96A"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支撑偶像或敌人复现的重要数据，一旦偶像的意志力降至为0，偶像则会进入丧失意志的败阵状态，一切进攻都将无效，一切得分手段及能力释放也统统无效。若敌人的意志力降至为0，则敌人将中止复现状态，直接消失。</w:t>
      </w:r>
    </w:p>
    <w:p w14:paraId="65290072">
      <w:pPr>
        <w:ind w:firstLine="420" w:firstLineChars="200"/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4ZDM5ZmNiYTUxNWZmMjUyMWQ3MTdjM2FlZjliNmYifQ=="/>
  </w:docVars>
  <w:rsids>
    <w:rsidRoot w:val="1A8D46EE"/>
    <w:rsid w:val="1A8D46EE"/>
    <w:rsid w:val="25B446C0"/>
    <w:rsid w:val="39071228"/>
    <w:rsid w:val="3E343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101</Words>
  <Characters>101</Characters>
  <Lines>0</Lines>
  <Paragraphs>0</Paragraphs>
  <TotalTime>1</TotalTime>
  <ScaleCrop>false</ScaleCrop>
  <LinksUpToDate>false</LinksUpToDate>
  <CharactersWithSpaces>101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2023-05-13T04:09:00Z</dcterms:created>
  <dc:creator>徽</dc:creator>
  <cp:lastModifiedBy>徽</cp:lastModifiedBy>
  <dcterms:modified xsi:type="dcterms:W3CDTF">2025-05-21T00:14:41Z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622FE31B0DDD4B16A27BE5E4702933CC_11</vt:lpwstr>
  </property>
  <property fmtid="{D5CDD505-2E9C-101B-9397-08002B2CF9AE}" pid="4" name="KSOTemplateDocerSaveRecord">
    <vt:lpwstr>eyJoZGlkIjoiYzA4ZDM5ZmNiYTUxNWZmMjUyMWQ3MTdjM2FlZjliNmYiLCJ1c2VySWQiOiIxMzAxNzgwOTA0In0=</vt:lpwstr>
  </property>
</Properties>
</file>